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232"/>
      </w:tblGrid>
      <w:tr w:rsidR="0064284A" w:rsidRPr="0064284A" w14:paraId="1DDEB698" w14:textId="77777777" w:rsidTr="002106C7">
        <w:trPr>
          <w:cantSplit/>
        </w:trPr>
        <w:tc>
          <w:tcPr>
            <w:tcW w:w="2784" w:type="dxa"/>
            <w:shd w:val="clear" w:color="auto" w:fill="000000" w:themeFill="text1"/>
            <w:vAlign w:val="center"/>
          </w:tcPr>
          <w:p w14:paraId="4757453C" w14:textId="77777777" w:rsidR="0064284A" w:rsidRPr="0064284A" w:rsidRDefault="0064284A" w:rsidP="0064284A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FFFFFF" w:themeColor="background1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noProof/>
                <w:color w:val="FFFFFF" w:themeColor="background1"/>
                <w:kern w:val="0"/>
                <w:sz w:val="24"/>
                <w:szCs w:val="24"/>
                <w:lang w:val="cy-GB"/>
                <w14:ligatures w14:val="none"/>
              </w:rPr>
              <w:t>Etholaeth arfaethedig</w:t>
            </w:r>
          </w:p>
        </w:tc>
        <w:tc>
          <w:tcPr>
            <w:tcW w:w="6232" w:type="dxa"/>
            <w:shd w:val="clear" w:color="auto" w:fill="000000" w:themeFill="text1"/>
            <w:vAlign w:val="center"/>
          </w:tcPr>
          <w:p w14:paraId="7A07F213" w14:textId="77777777" w:rsidR="0064284A" w:rsidRPr="0064284A" w:rsidRDefault="0064284A" w:rsidP="0064284A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FFFFFF" w:themeColor="background1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noProof/>
                <w:color w:val="FFFFFF" w:themeColor="background1"/>
                <w:kern w:val="0"/>
                <w:sz w:val="24"/>
                <w:szCs w:val="24"/>
                <w:lang w:val="cy-GB"/>
                <w14:ligatures w14:val="none"/>
              </w:rPr>
              <w:t>Cyfeiriad man adneuo</w:t>
            </w:r>
          </w:p>
        </w:tc>
      </w:tr>
      <w:tr w:rsidR="0064284A" w:rsidRPr="0064284A" w14:paraId="606CD144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040FAA15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Aberafan Porthcawl</w:t>
            </w:r>
          </w:p>
        </w:tc>
        <w:tc>
          <w:tcPr>
            <w:tcW w:w="6232" w:type="dxa"/>
            <w:shd w:val="clear" w:color="auto" w:fill="auto"/>
          </w:tcPr>
          <w:p w14:paraId="67FC9855" w14:textId="77777777" w:rsidR="0064284A" w:rsidRPr="0064284A" w:rsidRDefault="0064284A" w:rsidP="0064284A">
            <w:pPr>
              <w:spacing w:after="0" w:line="276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4284A">
              <w:rPr>
                <w:rFonts w:eastAsia="Times New Roman" w:cstheme="minorHAnsi"/>
                <w:kern w:val="0"/>
                <w:sz w:val="24"/>
                <w:szCs w:val="24"/>
                <w:lang w:val="cy-GB" w:eastAsia="cy-GB"/>
                <w14:ligatures w14:val="none"/>
              </w:rPr>
              <w:t>Swyddfeydd y Cyngor, Y Ganolfan Ddinesig, Port Talbot SA13 1PJ</w:t>
            </w:r>
          </w:p>
        </w:tc>
      </w:tr>
      <w:tr w:rsidR="0064284A" w:rsidRPr="0064284A" w14:paraId="2B97AC17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49A4F61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Alun a Glannau Dyfrdwy</w:t>
            </w:r>
          </w:p>
        </w:tc>
        <w:tc>
          <w:tcPr>
            <w:tcW w:w="6232" w:type="dxa"/>
            <w:shd w:val="clear" w:color="auto" w:fill="auto"/>
          </w:tcPr>
          <w:p w14:paraId="5882C3A0" w14:textId="77777777" w:rsidR="0064284A" w:rsidRPr="0064284A" w:rsidRDefault="0064284A" w:rsidP="0064284A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cy-GB" w:eastAsia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 w:eastAsia="cy-GB"/>
                <w14:ligatures w14:val="none"/>
              </w:rPr>
              <w:t>Tŷ Dewi Sant, Parc Dewi Sant, Ewloe CH5 3FF</w:t>
            </w:r>
          </w:p>
        </w:tc>
      </w:tr>
      <w:tr w:rsidR="0064284A" w:rsidRPr="0064284A" w14:paraId="5CC23D77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74B1B576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Bangor Aberconwy</w:t>
            </w:r>
          </w:p>
        </w:tc>
        <w:tc>
          <w:tcPr>
            <w:tcW w:w="6232" w:type="dxa"/>
            <w:shd w:val="clear" w:color="auto" w:fill="auto"/>
          </w:tcPr>
          <w:p w14:paraId="608B582A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Swyddfeydd y Cyngor, Bodlondeb, Conwy LL32 8DU</w:t>
            </w:r>
          </w:p>
        </w:tc>
      </w:tr>
      <w:tr w:rsidR="0064284A" w:rsidRPr="0064284A" w14:paraId="0515ACB0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22BCE1E3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Blaenau Gwent a Rhymni</w:t>
            </w:r>
          </w:p>
        </w:tc>
        <w:tc>
          <w:tcPr>
            <w:tcW w:w="6232" w:type="dxa"/>
            <w:shd w:val="clear" w:color="auto" w:fill="auto"/>
          </w:tcPr>
          <w:p w14:paraId="43328B45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Y Swyddfeydd Cyffredinol, Heol Gwaith Dur, Glynebwy NP23 6DN</w:t>
            </w:r>
          </w:p>
        </w:tc>
      </w:tr>
      <w:tr w:rsidR="0064284A" w:rsidRPr="0064284A" w14:paraId="4E20F1CF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2B8E8E84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Aberhonddu, Maesyfed a Cwm-Tawe</w:t>
            </w:r>
          </w:p>
        </w:tc>
        <w:tc>
          <w:tcPr>
            <w:tcW w:w="6232" w:type="dxa"/>
            <w:shd w:val="clear" w:color="auto" w:fill="auto"/>
          </w:tcPr>
          <w:p w14:paraId="16FE28BC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y Gaer, Glamorgan Street, Aberhonddu LD3 7DW</w:t>
            </w:r>
          </w:p>
          <w:p w14:paraId="2F6D726A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Neuadd y Sir, Llandrindod LD1 5LG</w:t>
            </w:r>
          </w:p>
          <w:p w14:paraId="14CB163D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Llyfrgell a Chanolfan Gymunedol Trefyclo, Lawnt Fowlio, Trefyclo, Powys LD7 1DR.</w:t>
            </w:r>
          </w:p>
        </w:tc>
      </w:tr>
      <w:tr w:rsidR="0064284A" w:rsidRPr="0064284A" w14:paraId="2933A084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60E96F42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Pen-y-bont</w:t>
            </w:r>
          </w:p>
        </w:tc>
        <w:tc>
          <w:tcPr>
            <w:tcW w:w="6232" w:type="dxa"/>
            <w:shd w:val="clear" w:color="auto" w:fill="auto"/>
          </w:tcPr>
          <w:p w14:paraId="765E27B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Swyddfeydd y Ddinas, Stryd yr Angel, Pen-y-bont CF31 4WB</w:t>
            </w:r>
          </w:p>
          <w:p w14:paraId="15278C07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 w:eastAsia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 w:eastAsia="cy-GB"/>
                <w14:ligatures w14:val="none"/>
              </w:rPr>
              <w:t>Llyfrgell Maesteg, North Lane, Maesteg CF34 9AA</w:t>
            </w:r>
          </w:p>
        </w:tc>
      </w:tr>
      <w:tr w:rsidR="0064284A" w:rsidRPr="0064284A" w14:paraId="100F2BEC" w14:textId="77777777" w:rsidTr="002106C7">
        <w:trPr>
          <w:cantSplit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B5BB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Caerfyrddin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8F3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 xml:space="preserve">Canolfan Gwasanaethau Cwsmeriaid Caerfyrddin, </w:t>
            </w:r>
            <w:r w:rsidRPr="0064284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Unit A, St Catherine’s Walk</w:t>
            </w: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 xml:space="preserve"> Caerfyrddin, SA31 1GA</w:t>
            </w:r>
          </w:p>
          <w:p w14:paraId="1014FBD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Gwasanaethau Etholiadol, Bloc 4, Parc Myrddin, Waun Dew, Caerfyrddin SA31 1HQ</w:t>
            </w:r>
          </w:p>
        </w:tc>
      </w:tr>
      <w:tr w:rsidR="0064284A" w:rsidRPr="0064284A" w14:paraId="0F7E0C35" w14:textId="77777777" w:rsidTr="002106C7">
        <w:trPr>
          <w:cantSplit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C005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Caerffili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5E01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Tŷ Penallta, Parc Tredomen, Ystrad Mynach, Hengoed CF82 7PG</w:t>
            </w:r>
          </w:p>
        </w:tc>
      </w:tr>
      <w:tr w:rsidR="0064284A" w:rsidRPr="0064284A" w14:paraId="4C323DDA" w14:textId="77777777" w:rsidTr="002106C7">
        <w:trPr>
          <w:cantSplit/>
        </w:trPr>
        <w:tc>
          <w:tcPr>
            <w:tcW w:w="2784" w:type="dxa"/>
            <w:shd w:val="clear" w:color="auto" w:fill="auto"/>
            <w:vAlign w:val="bottom"/>
          </w:tcPr>
          <w:p w14:paraId="71A6F770" w14:textId="77777777" w:rsidR="0064284A" w:rsidRPr="0064284A" w:rsidRDefault="0064284A" w:rsidP="0064284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Dwyrain Caerdydd</w:t>
            </w:r>
          </w:p>
        </w:tc>
        <w:tc>
          <w:tcPr>
            <w:tcW w:w="6232" w:type="dxa"/>
            <w:shd w:val="clear" w:color="auto" w:fill="auto"/>
          </w:tcPr>
          <w:p w14:paraId="2D6F67A5" w14:textId="77777777" w:rsidR="0064284A" w:rsidRPr="0064284A" w:rsidRDefault="0064284A" w:rsidP="006428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4284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>Llyfrgell</w:t>
            </w:r>
            <w:proofErr w:type="spellEnd"/>
            <w:r w:rsidRPr="0064284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 xml:space="preserve"> </w:t>
            </w:r>
            <w:proofErr w:type="spellStart"/>
            <w:r w:rsidRPr="0064284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>Llanrhymni</w:t>
            </w:r>
            <w:proofErr w:type="spellEnd"/>
            <w:r w:rsidRPr="0064284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 xml:space="preserve">, </w:t>
            </w:r>
            <w:proofErr w:type="spellStart"/>
            <w:r w:rsidRPr="0064284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>Countisbury</w:t>
            </w:r>
            <w:proofErr w:type="spellEnd"/>
            <w:r w:rsidRPr="0064284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 xml:space="preserve"> Avenue, CF3 5NQ</w:t>
            </w:r>
          </w:p>
          <w:p w14:paraId="25E7E468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</w:p>
        </w:tc>
      </w:tr>
      <w:tr w:rsidR="0064284A" w:rsidRPr="0064284A" w14:paraId="4A15A618" w14:textId="77777777" w:rsidTr="002106C7">
        <w:trPr>
          <w:cantSplit/>
        </w:trPr>
        <w:tc>
          <w:tcPr>
            <w:tcW w:w="2784" w:type="dxa"/>
            <w:shd w:val="clear" w:color="auto" w:fill="auto"/>
            <w:vAlign w:val="bottom"/>
          </w:tcPr>
          <w:p w14:paraId="3E7BA664" w14:textId="77777777" w:rsidR="0064284A" w:rsidRPr="0064284A" w:rsidRDefault="0064284A" w:rsidP="0064284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Gogledd Caerdydd</w:t>
            </w:r>
          </w:p>
        </w:tc>
        <w:tc>
          <w:tcPr>
            <w:tcW w:w="6232" w:type="dxa"/>
            <w:shd w:val="clear" w:color="auto" w:fill="auto"/>
          </w:tcPr>
          <w:p w14:paraId="28AB2E22" w14:textId="77777777" w:rsidR="0064284A" w:rsidRPr="0064284A" w:rsidRDefault="0064284A" w:rsidP="006428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 w:eastAsia="cy-GB"/>
                <w14:ligatures w14:val="none"/>
              </w:rPr>
              <w:t>Llyfrgell yr Eglwys Newydd, Park Road, Yr Eglwys Newydd CF14 7XA</w:t>
            </w:r>
          </w:p>
        </w:tc>
      </w:tr>
      <w:tr w:rsidR="0064284A" w:rsidRPr="0064284A" w14:paraId="320B54FD" w14:textId="77777777" w:rsidTr="002106C7">
        <w:trPr>
          <w:cantSplit/>
        </w:trPr>
        <w:tc>
          <w:tcPr>
            <w:tcW w:w="2784" w:type="dxa"/>
            <w:shd w:val="clear" w:color="auto" w:fill="auto"/>
            <w:vAlign w:val="bottom"/>
          </w:tcPr>
          <w:p w14:paraId="3B91B518" w14:textId="77777777" w:rsidR="0064284A" w:rsidRPr="0064284A" w:rsidRDefault="0064284A" w:rsidP="006428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De Caerdydd a Phenarth</w:t>
            </w:r>
          </w:p>
        </w:tc>
        <w:tc>
          <w:tcPr>
            <w:tcW w:w="6232" w:type="dxa"/>
            <w:shd w:val="clear" w:color="auto" w:fill="auto"/>
          </w:tcPr>
          <w:p w14:paraId="5FDD3368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Hyb Grangetown, Havelock Place, Grangetown CF11 6PA</w:t>
            </w:r>
          </w:p>
          <w:p w14:paraId="440A06E1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Llyfrgell Penarth, Stanwell Road, Penarth CF64 2YT</w:t>
            </w:r>
          </w:p>
          <w:p w14:paraId="4FB6C75F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Neuadd y Sir, Caerdydd CF10 4UW</w:t>
            </w:r>
          </w:p>
        </w:tc>
      </w:tr>
      <w:tr w:rsidR="0064284A" w:rsidRPr="0064284A" w14:paraId="0972C0E8" w14:textId="77777777" w:rsidTr="002106C7">
        <w:trPr>
          <w:cantSplit/>
        </w:trPr>
        <w:tc>
          <w:tcPr>
            <w:tcW w:w="2784" w:type="dxa"/>
            <w:shd w:val="clear" w:color="auto" w:fill="auto"/>
            <w:vAlign w:val="bottom"/>
          </w:tcPr>
          <w:p w14:paraId="77C840B4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Gorllewin Caerdydd</w:t>
            </w:r>
          </w:p>
        </w:tc>
        <w:tc>
          <w:tcPr>
            <w:tcW w:w="6232" w:type="dxa"/>
            <w:shd w:val="clear" w:color="auto" w:fill="auto"/>
          </w:tcPr>
          <w:p w14:paraId="58672E94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Llyfrgell Canton, Library Street, Canton CF5 1QD</w:t>
            </w:r>
          </w:p>
        </w:tc>
      </w:tr>
      <w:tr w:rsidR="0064284A" w:rsidRPr="0064284A" w14:paraId="456AD08D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125F2F4B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Ceredigion Preseli</w:t>
            </w:r>
          </w:p>
        </w:tc>
        <w:tc>
          <w:tcPr>
            <w:tcW w:w="6232" w:type="dxa"/>
            <w:shd w:val="clear" w:color="auto" w:fill="auto"/>
          </w:tcPr>
          <w:p w14:paraId="68A60DC3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proofErr w:type="spellStart"/>
            <w:r w:rsidRPr="0064284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Llyfrgell</w:t>
            </w:r>
            <w:proofErr w:type="spellEnd"/>
            <w:r w:rsidRPr="0064284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Aberaeron, Neuadd y Sir, </w:t>
            </w:r>
            <w:proofErr w:type="spellStart"/>
            <w:r w:rsidRPr="0064284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Stryd</w:t>
            </w:r>
            <w:proofErr w:type="spellEnd"/>
            <w:r w:rsidRPr="0064284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64284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Farchnad</w:t>
            </w:r>
            <w:proofErr w:type="spellEnd"/>
            <w:r w:rsidRPr="0064284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, Aberaeron, Ceredigion, SA46 0 AT</w:t>
            </w:r>
          </w:p>
        </w:tc>
      </w:tr>
      <w:tr w:rsidR="0064284A" w:rsidRPr="0064284A" w14:paraId="0F094A03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2DCF7B7A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Dwyfor Meirionnydd</w:t>
            </w:r>
          </w:p>
        </w:tc>
        <w:tc>
          <w:tcPr>
            <w:tcW w:w="6232" w:type="dxa"/>
            <w:shd w:val="clear" w:color="auto" w:fill="auto"/>
          </w:tcPr>
          <w:p w14:paraId="0BC0D163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Neuadd y Sir, Caernarfon LL55 1SH</w:t>
            </w:r>
          </w:p>
          <w:p w14:paraId="7F2D832D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Swyddfeydd y Cyngor, Ffordd y Cob, Pwllheli LL53 5AA</w:t>
            </w:r>
          </w:p>
          <w:p w14:paraId="100E48B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Swyddfeydd y Cyngor, Cae Penarlâg, Dolgellau LL40 2YB</w:t>
            </w:r>
          </w:p>
        </w:tc>
      </w:tr>
      <w:tr w:rsidR="0064284A" w:rsidRPr="0064284A" w14:paraId="6867027E" w14:textId="77777777" w:rsidTr="002106C7">
        <w:trPr>
          <w:cantSplit/>
          <w:trHeight w:val="66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1646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 xml:space="preserve">Dwyrain Clwyd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7CA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  <w:t>Llyfrgell Llangollen, Y Capel, Stryd y Castell, Llangollen LL20 8NY</w:t>
            </w:r>
          </w:p>
          <w:p w14:paraId="432405CA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Neuadd y Sir, Ffordd Wynnstay, Rhuthun LL15 1YN</w:t>
            </w:r>
          </w:p>
          <w:p w14:paraId="57FEE368" w14:textId="77777777" w:rsidR="0064284A" w:rsidRPr="0064284A" w:rsidRDefault="0064284A" w:rsidP="0064284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Neuadd y Sir, Yr Wyddgrug CH7 6NB</w:t>
            </w:r>
          </w:p>
        </w:tc>
      </w:tr>
      <w:tr w:rsidR="0064284A" w:rsidRPr="0064284A" w14:paraId="703984C5" w14:textId="77777777" w:rsidTr="002106C7">
        <w:trPr>
          <w:cantSplit/>
          <w:trHeight w:val="66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8353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Gogledd Clwyd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E20B" w14:textId="77777777" w:rsidR="0064284A" w:rsidRPr="0064284A" w:rsidRDefault="0064284A" w:rsidP="0064284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4284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Coed</w:t>
            </w:r>
            <w:proofErr w:type="spellEnd"/>
            <w:r w:rsidRPr="0064284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Pella, Conway Road, Bae Colwyn, LL29 7AZ</w:t>
            </w:r>
          </w:p>
          <w:p w14:paraId="184D8023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Llyfrgell Y Rhyl, Stryd yr Eglwys, Y Rhyl LL18 3AA</w:t>
            </w:r>
          </w:p>
        </w:tc>
      </w:tr>
      <w:tr w:rsidR="0064284A" w:rsidRPr="0064284A" w14:paraId="1B29B6FF" w14:textId="77777777" w:rsidTr="002106C7">
        <w:trPr>
          <w:cantSplit/>
          <w:trHeight w:val="66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7366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Gorllewin Abertawe a Gŵyr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F761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Llyfrgell Gorseinon, 15 West Street, Gorseinon, Abertawe SA4 4AA</w:t>
            </w:r>
          </w:p>
          <w:p w14:paraId="04D93097" w14:textId="77777777" w:rsidR="0064284A" w:rsidRPr="0064284A" w:rsidRDefault="0064284A" w:rsidP="0064284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Llyfrgell Tregŵyr, Stryd Mansel, Tregŵyr, Abertawe SA4 3BU</w:t>
            </w:r>
          </w:p>
        </w:tc>
      </w:tr>
      <w:tr w:rsidR="0064284A" w:rsidRPr="0064284A" w14:paraId="025FB52C" w14:textId="77777777" w:rsidTr="002106C7">
        <w:trPr>
          <w:cantSplit/>
          <w:trHeight w:val="2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1993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Llanelli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D412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Llyfrgell Llanelli, Llanelli SA15 3AS</w:t>
            </w:r>
          </w:p>
        </w:tc>
      </w:tr>
      <w:tr w:rsidR="0064284A" w:rsidRPr="0064284A" w14:paraId="18985FC5" w14:textId="77777777" w:rsidTr="002106C7">
        <w:trPr>
          <w:cantSplit/>
          <w:trHeight w:val="889"/>
        </w:trPr>
        <w:tc>
          <w:tcPr>
            <w:tcW w:w="2784" w:type="dxa"/>
            <w:shd w:val="clear" w:color="auto" w:fill="auto"/>
          </w:tcPr>
          <w:p w14:paraId="2CB60B90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Merthyr Tudful a Cynnon Uchaf</w:t>
            </w:r>
          </w:p>
        </w:tc>
        <w:tc>
          <w:tcPr>
            <w:tcW w:w="6232" w:type="dxa"/>
            <w:shd w:val="clear" w:color="auto" w:fill="auto"/>
          </w:tcPr>
          <w:p w14:paraId="5EE65E17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 xml:space="preserve">Llyfrgell Ganolog, Green Street, Aberdâr CF44 7AG </w:t>
            </w:r>
          </w:p>
          <w:p w14:paraId="46B493D6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Canolfan Ddinesig, Stryd y Castell, Merthyr Tudful CF47 8AN</w:t>
            </w:r>
          </w:p>
        </w:tc>
      </w:tr>
      <w:tr w:rsidR="0064284A" w:rsidRPr="0064284A" w14:paraId="219DBE4A" w14:textId="77777777" w:rsidTr="002106C7">
        <w:trPr>
          <w:cantSplit/>
          <w:trHeight w:val="88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D90B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lastRenderedPageBreak/>
              <w:t>Canol a De Sir Benfro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319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Gwasanaethau Etholiadol, Uned 23 Ystâd Ddiwydiannol Thornton, Aberdaugleddau, Sir Benfro SA73 2RR</w:t>
            </w:r>
          </w:p>
          <w:p w14:paraId="22F16433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Neuadd y Sir, Hwlffordd SA61 1TP</w:t>
            </w:r>
          </w:p>
        </w:tc>
      </w:tr>
      <w:tr w:rsidR="0064284A" w:rsidRPr="0064284A" w14:paraId="1BC88361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3B99D47B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Sir Fynwy</w:t>
            </w:r>
          </w:p>
        </w:tc>
        <w:tc>
          <w:tcPr>
            <w:tcW w:w="6232" w:type="dxa"/>
            <w:shd w:val="clear" w:color="auto" w:fill="auto"/>
          </w:tcPr>
          <w:p w14:paraId="177943FC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  <w:t>Llyfrgell Y Fenni, Stryd Baker, Y Fenni NP7 5BD</w:t>
            </w:r>
          </w:p>
          <w:p w14:paraId="2231D119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  <w:t>Hyb Cymunedol Mynwy, Rolls Hall, Trefynwy NP25 3BY</w:t>
            </w:r>
          </w:p>
          <w:p w14:paraId="6C2F688C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  <w:t>Hyb Cymunedol Cas-gwent, Manor Way, Cas-gwent NP16 5HZ</w:t>
            </w:r>
          </w:p>
          <w:p w14:paraId="71CAB319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  <w:t>Llyfrgell Gilwern, Canolfan Addysg Gymunedol, Common Road, Gilwern NP7 0DS</w:t>
            </w:r>
          </w:p>
          <w:p w14:paraId="0845CA2F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  <w:t>Hyb Cymunedol Brynbuga, 35 Stryd Maryport, Brynbuga NP15 1AE</w:t>
            </w:r>
          </w:p>
          <w:p w14:paraId="786A298A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Hyb Cymunedol Cil-y-coed, Woodstock Way, Cil-y-coed NP26 5DB</w:t>
            </w:r>
          </w:p>
        </w:tc>
      </w:tr>
      <w:tr w:rsidR="0064284A" w:rsidRPr="0064284A" w14:paraId="2AE76076" w14:textId="77777777" w:rsidTr="002106C7">
        <w:trPr>
          <w:cantSplit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D79B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Maldwyn a Glyndŵr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5E6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  <w:t>Y Lanfa, The Canal Wharf, Y Trallwng, Powys SY21 7AQ</w:t>
            </w:r>
          </w:p>
          <w:p w14:paraId="2A236506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  <w:t>Swyddfa Ardal, Swyddfeydd y Parc, Y Drenewydd SY16 2NZ</w:t>
            </w:r>
          </w:p>
        </w:tc>
      </w:tr>
      <w:tr w:rsidR="0064284A" w:rsidRPr="0064284A" w14:paraId="073C1BE4" w14:textId="77777777" w:rsidTr="002106C7">
        <w:trPr>
          <w:cantSplit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5B13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Dwyrain Abertawe a Chastell-nedd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90F7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Swyddfeydd y Cyngor, Y Ganolfan Ddinesig, Castell-nedd SA11 3QZ</w:t>
            </w:r>
          </w:p>
        </w:tc>
      </w:tr>
      <w:tr w:rsidR="0064284A" w:rsidRPr="0064284A" w14:paraId="5AF03F99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2806AA3C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noProof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kern w:val="0"/>
                <w:sz w:val="24"/>
                <w:szCs w:val="24"/>
                <w:lang w:val="cy-GB"/>
                <w14:ligatures w14:val="none"/>
              </w:rPr>
              <w:t>Dwyrain Casnewydd</w:t>
            </w:r>
          </w:p>
        </w:tc>
        <w:tc>
          <w:tcPr>
            <w:tcW w:w="6232" w:type="dxa"/>
            <w:shd w:val="clear" w:color="auto" w:fill="auto"/>
          </w:tcPr>
          <w:p w14:paraId="22BD8050" w14:textId="5B7AA32A" w:rsidR="0064284A" w:rsidRPr="0064284A" w:rsidRDefault="004E0812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4"/>
                <w:szCs w:val="24"/>
                <w:lang w:val="cy-GB"/>
                <w14:ligatures w14:val="none"/>
              </w:rPr>
              <w:t>Yr Hwb Ddwyreiniol, 282 Cylch Ringland</w:t>
            </w:r>
            <w:r w:rsidR="0064284A" w:rsidRPr="0064284A">
              <w:rPr>
                <w:rFonts w:ascii="Calibri" w:eastAsia="Times New Roman" w:hAnsi="Calibri" w:cs="Arial"/>
                <w:bCs/>
                <w:kern w:val="0"/>
                <w:sz w:val="24"/>
                <w:szCs w:val="24"/>
                <w:lang w:val="cy-GB"/>
                <w14:ligatures w14:val="none"/>
              </w:rPr>
              <w:t>, Casnewydd NP19 9</w:t>
            </w:r>
            <w:r w:rsidR="00972CC2">
              <w:rPr>
                <w:rFonts w:ascii="Calibri" w:eastAsia="Times New Roman" w:hAnsi="Calibri" w:cs="Arial"/>
                <w:bCs/>
                <w:kern w:val="0"/>
                <w:sz w:val="24"/>
                <w:szCs w:val="24"/>
                <w:lang w:val="cy-GB"/>
                <w14:ligatures w14:val="none"/>
              </w:rPr>
              <w:t>PS</w:t>
            </w:r>
          </w:p>
        </w:tc>
      </w:tr>
      <w:tr w:rsidR="0064284A" w:rsidRPr="0064284A" w14:paraId="7C7C8E87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4DC4B5CF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Gorllewin Casnewydd</w:t>
            </w: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br/>
              <w:t>a Islwyn</w:t>
            </w:r>
          </w:p>
        </w:tc>
        <w:tc>
          <w:tcPr>
            <w:tcW w:w="6232" w:type="dxa"/>
            <w:shd w:val="clear" w:color="auto" w:fill="auto"/>
          </w:tcPr>
          <w:p w14:paraId="09CBA892" w14:textId="4461504D" w:rsidR="0094698C" w:rsidRDefault="0094698C" w:rsidP="0094698C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94698C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Llyfrgell Coed-duon, 192 High Street, Coed-duon NP12</w:t>
            </w:r>
            <w:r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 xml:space="preserve"> </w:t>
            </w:r>
            <w:r w:rsidRPr="0094698C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1AJ</w:t>
            </w:r>
          </w:p>
          <w:p w14:paraId="5372F70D" w14:textId="75459756" w:rsidR="0064284A" w:rsidRPr="0064284A" w:rsidRDefault="0064284A" w:rsidP="0094698C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Y Ganolfan Ddinesig, Casnewydd NP20 4UR</w:t>
            </w:r>
          </w:p>
        </w:tc>
      </w:tr>
      <w:tr w:rsidR="0064284A" w:rsidRPr="0064284A" w14:paraId="3CF06424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5174C4F5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Pontypridd</w:t>
            </w:r>
          </w:p>
        </w:tc>
        <w:tc>
          <w:tcPr>
            <w:tcW w:w="6232" w:type="dxa"/>
            <w:shd w:val="clear" w:color="auto" w:fill="auto"/>
          </w:tcPr>
          <w:p w14:paraId="07B4C4D9" w14:textId="4109A46E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proofErr w:type="spellStart"/>
            <w:r w:rsidRPr="0064284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Gwasanaethau</w:t>
            </w:r>
            <w:proofErr w:type="spellEnd"/>
            <w:r w:rsidR="00EB0B3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4284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Etholiadol</w:t>
            </w:r>
            <w:proofErr w:type="spellEnd"/>
            <w:r w:rsidRPr="0064284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10-12 </w:t>
            </w:r>
            <w:proofErr w:type="spellStart"/>
            <w:r w:rsidRPr="0064284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Gelliwastad</w:t>
            </w:r>
            <w:proofErr w:type="spellEnd"/>
            <w:r w:rsidRPr="0064284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Road, Pontypridd CF37 2BW</w:t>
            </w:r>
          </w:p>
        </w:tc>
      </w:tr>
      <w:tr w:rsidR="0064284A" w:rsidRPr="0064284A" w14:paraId="6314D0F9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6D3E9277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highlight w:val="yellow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Rhondda</w:t>
            </w:r>
          </w:p>
        </w:tc>
        <w:tc>
          <w:tcPr>
            <w:tcW w:w="6232" w:type="dxa"/>
            <w:shd w:val="clear" w:color="auto" w:fill="auto"/>
          </w:tcPr>
          <w:p w14:paraId="1485D3D2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Swyddfeydd y Cyngor, Y Pafiliynau, Parc Cambrian, Cwm Clydach CF40 2XX</w:t>
            </w:r>
          </w:p>
          <w:p w14:paraId="6D1BEB0A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Llyfrgell Pencoed, Pen-y-bont Road, Pencoed CF35 5RA</w:t>
            </w:r>
          </w:p>
        </w:tc>
      </w:tr>
      <w:tr w:rsidR="0064284A" w:rsidRPr="0064284A" w14:paraId="7C23528C" w14:textId="77777777" w:rsidTr="002106C7">
        <w:trPr>
          <w:cantSplit/>
          <w:trHeight w:val="596"/>
        </w:trPr>
        <w:tc>
          <w:tcPr>
            <w:tcW w:w="2784" w:type="dxa"/>
            <w:shd w:val="clear" w:color="auto" w:fill="auto"/>
          </w:tcPr>
          <w:p w14:paraId="30A1C17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Canol a Gogledd Abertawe</w:t>
            </w:r>
          </w:p>
        </w:tc>
        <w:tc>
          <w:tcPr>
            <w:tcW w:w="6232" w:type="dxa"/>
            <w:shd w:val="clear" w:color="auto" w:fill="auto"/>
          </w:tcPr>
          <w:p w14:paraId="4888BADE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Llyfrgell Treforys, Heol Treharne, Abertawe SA6 7AA</w:t>
            </w:r>
          </w:p>
          <w:p w14:paraId="4075A40D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Y Ganolfan Ddinesig, Heol Ystumllwynarth, Abertawe SA1 3SN</w:t>
            </w:r>
          </w:p>
        </w:tc>
      </w:tr>
      <w:tr w:rsidR="0064284A" w:rsidRPr="0064284A" w14:paraId="5442E871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7222BE2A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Torfaen</w:t>
            </w:r>
          </w:p>
        </w:tc>
        <w:tc>
          <w:tcPr>
            <w:tcW w:w="6232" w:type="dxa"/>
            <w:shd w:val="clear" w:color="auto" w:fill="auto"/>
          </w:tcPr>
          <w:p w14:paraId="39E65475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Y Ganolfan Ddinesig, Pont-y-pŵl</w:t>
            </w: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 xml:space="preserve"> NP4 6YB</w:t>
            </w:r>
          </w:p>
        </w:tc>
      </w:tr>
      <w:tr w:rsidR="0064284A" w:rsidRPr="0064284A" w14:paraId="463752E0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25DC0C05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Bro Morgannwg</w:t>
            </w:r>
          </w:p>
        </w:tc>
        <w:tc>
          <w:tcPr>
            <w:tcW w:w="6232" w:type="dxa"/>
            <w:shd w:val="clear" w:color="auto" w:fill="auto"/>
          </w:tcPr>
          <w:p w14:paraId="05C5F4E9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Swyddfeydd Dinesig, Holton Road, Y Barri CF63 4RU</w:t>
            </w:r>
          </w:p>
          <w:p w14:paraId="16514100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  <w:t>Llyfrgell y Barri, Library Kings Square, Y Barri CF63 4RW</w:t>
            </w:r>
          </w:p>
        </w:tc>
      </w:tr>
      <w:tr w:rsidR="0064284A" w:rsidRPr="0064284A" w14:paraId="62392478" w14:textId="77777777" w:rsidTr="002106C7">
        <w:trPr>
          <w:cantSplit/>
        </w:trPr>
        <w:tc>
          <w:tcPr>
            <w:tcW w:w="2784" w:type="dxa"/>
            <w:shd w:val="clear" w:color="auto" w:fill="auto"/>
          </w:tcPr>
          <w:p w14:paraId="537325DA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Wrecsam</w:t>
            </w:r>
          </w:p>
        </w:tc>
        <w:tc>
          <w:tcPr>
            <w:tcW w:w="6232" w:type="dxa"/>
            <w:shd w:val="clear" w:color="auto" w:fill="auto"/>
          </w:tcPr>
          <w:p w14:paraId="03800B2B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Calibri"/>
                <w:kern w:val="0"/>
                <w:sz w:val="24"/>
                <w:szCs w:val="24"/>
                <w:lang w:val="cy-GB" w:eastAsia="en-GB"/>
                <w14:ligatures w14:val="none"/>
              </w:rPr>
              <w:t>Neuadd y Dref, Wrecsam LL11 1WF</w:t>
            </w:r>
          </w:p>
        </w:tc>
      </w:tr>
      <w:tr w:rsidR="0064284A" w:rsidRPr="0064284A" w14:paraId="6297091A" w14:textId="77777777" w:rsidTr="002106C7">
        <w:trPr>
          <w:cantSplit/>
          <w:trHeight w:val="309"/>
        </w:trPr>
        <w:tc>
          <w:tcPr>
            <w:tcW w:w="2784" w:type="dxa"/>
            <w:shd w:val="clear" w:color="auto" w:fill="auto"/>
          </w:tcPr>
          <w:p w14:paraId="4539041B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Ynys Môn</w:t>
            </w:r>
          </w:p>
        </w:tc>
        <w:tc>
          <w:tcPr>
            <w:tcW w:w="6232" w:type="dxa"/>
            <w:shd w:val="clear" w:color="auto" w:fill="auto"/>
          </w:tcPr>
          <w:p w14:paraId="375F6AF5" w14:textId="77777777" w:rsidR="0064284A" w:rsidRPr="0064284A" w:rsidRDefault="0064284A" w:rsidP="0064284A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color w:val="000000"/>
                <w:kern w:val="0"/>
                <w:sz w:val="24"/>
                <w:szCs w:val="24"/>
                <w:lang w:val="cy-GB"/>
                <w14:ligatures w14:val="none"/>
              </w:rPr>
            </w:pPr>
            <w:r w:rsidRPr="0064284A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>Gwasanaethau Etholiadol, Swyddfeydd y Cyngor, Llangefni LL77 7TW</w:t>
            </w:r>
          </w:p>
        </w:tc>
      </w:tr>
    </w:tbl>
    <w:p w14:paraId="51549478" w14:textId="77777777" w:rsidR="00CC27A9" w:rsidRDefault="00EB0B3A"/>
    <w:sectPr w:rsidR="00CC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4A"/>
    <w:rsid w:val="0010333D"/>
    <w:rsid w:val="004D6321"/>
    <w:rsid w:val="004E0812"/>
    <w:rsid w:val="0064284A"/>
    <w:rsid w:val="0094698C"/>
    <w:rsid w:val="00972CC2"/>
    <w:rsid w:val="00AA3379"/>
    <w:rsid w:val="00D21337"/>
    <w:rsid w:val="00D47AAE"/>
    <w:rsid w:val="00E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8560"/>
  <w15:chartTrackingRefBased/>
  <w15:docId w15:val="{26C9D593-6B41-4540-BAF0-BE985AD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9033A945394EBBD40A4456170B2E" ma:contentTypeVersion="16" ma:contentTypeDescription="Create a new document." ma:contentTypeScope="" ma:versionID="4dc060bb6ffdeca363c6e143c614f25d">
  <xsd:schema xmlns:xsd="http://www.w3.org/2001/XMLSchema" xmlns:xs="http://www.w3.org/2001/XMLSchema" xmlns:p="http://schemas.microsoft.com/office/2006/metadata/properties" xmlns:ns2="f8d95da3-eb50-45e3-91e4-5f50e204e2cd" xmlns:ns3="a5560227-6372-4728-b24f-a34db682bd56" targetNamespace="http://schemas.microsoft.com/office/2006/metadata/properties" ma:root="true" ma:fieldsID="8c06b5c9a47eb1f822f2b226f73144aa" ns2:_="" ns3:_="">
    <xsd:import namespace="f8d95da3-eb50-45e3-91e4-5f50e204e2cd"/>
    <xsd:import namespace="a5560227-6372-4728-b24f-a34db682b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5da3-eb50-45e3-91e4-5f50e204e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62e192-e8ad-41e8-a121-f2d0da079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0227-6372-4728-b24f-a34db682b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2dd6f-2433-473b-892d-9ae04d797905}" ma:internalName="TaxCatchAll" ma:showField="CatchAllData" ma:web="a5560227-6372-4728-b24f-a34db682b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560227-6372-4728-b24f-a34db682bd56" xsi:nil="true"/>
    <lcf76f155ced4ddcb4097134ff3c332f xmlns="f8d95da3-eb50-45e3-91e4-5f50e204e2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460C61-57A0-4EAA-B34F-E06D5F13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95da3-eb50-45e3-91e4-5f50e204e2cd"/>
    <ds:schemaRef ds:uri="a5560227-6372-4728-b24f-a34db682b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25EA9-0BCE-4E28-8771-4B4D72424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64EFE-155C-4250-B438-BB92B04AD389}">
  <ds:schemaRefs>
    <ds:schemaRef ds:uri="http://schemas.microsoft.com/office/2006/metadata/properties"/>
    <ds:schemaRef ds:uri="http://schemas.microsoft.com/office/infopath/2007/PartnerControls"/>
    <ds:schemaRef ds:uri="a5560227-6372-4728-b24f-a34db682bd56"/>
    <ds:schemaRef ds:uri="f8d95da3-eb50-45e3-91e4-5f50e204e2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Vaughan</dc:creator>
  <cp:keywords/>
  <dc:description/>
  <cp:lastModifiedBy>Huw Blacker</cp:lastModifiedBy>
  <cp:revision>8</cp:revision>
  <dcterms:created xsi:type="dcterms:W3CDTF">2022-10-03T08:28:00Z</dcterms:created>
  <dcterms:modified xsi:type="dcterms:W3CDTF">2022-10-11T14:03:00Z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0x010100AEB59033A945394EBBD40A4456170B2E</vt:lpwstr>
  </property>
  <property fmtid="{D5CDD505-2E9C-101B-9397-08002B2CF9AE}" pid="3" name="MediaServiceImageTags">
    <vt:lpwstr/>
  </property>
</Properties>
</file>